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936" w:rsidRPr="0092534B" w:rsidRDefault="00E72936" w:rsidP="00E7293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2534B">
        <w:rPr>
          <w:rFonts w:eastAsia="Times New Roman" w:cstheme="minorHAnsi"/>
          <w:color w:val="000000"/>
          <w:sz w:val="24"/>
          <w:szCs w:val="24"/>
        </w:rPr>
        <w:t xml:space="preserve">Ingenuity in Action – </w:t>
      </w:r>
      <w:r w:rsidR="00921D6E">
        <w:rPr>
          <w:rFonts w:eastAsia="Times New Roman" w:cstheme="minorHAnsi"/>
          <w:color w:val="000000"/>
          <w:sz w:val="24"/>
          <w:szCs w:val="24"/>
        </w:rPr>
        <w:t>Creative Expression</w:t>
      </w:r>
    </w:p>
    <w:p w:rsidR="00E72936" w:rsidRPr="0092534B" w:rsidRDefault="00E72936" w:rsidP="00E7293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2534B">
        <w:rPr>
          <w:rFonts w:eastAsia="Times New Roman" w:cstheme="minorHAnsi"/>
          <w:color w:val="000000"/>
          <w:sz w:val="24"/>
          <w:szCs w:val="24"/>
        </w:rPr>
        <w:t>Language for pre-approved course syllabus</w:t>
      </w:r>
    </w:p>
    <w:p w:rsidR="00E72936" w:rsidRPr="0092534B" w:rsidRDefault="00E72936" w:rsidP="00E7293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E72936" w:rsidRPr="00E72936" w:rsidRDefault="00E72936" w:rsidP="00E7293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2936">
        <w:rPr>
          <w:rFonts w:eastAsia="Times New Roman" w:cstheme="minorHAnsi"/>
          <w:color w:val="000000"/>
          <w:sz w:val="24"/>
          <w:szCs w:val="24"/>
        </w:rPr>
        <w:t xml:space="preserve">The Ingenuity in Action program provides guided opportunities for students to document and reflect on their educational experiences.  Completed experiences are </w:t>
      </w:r>
      <w:r w:rsidRPr="0092534B">
        <w:rPr>
          <w:rFonts w:eastAsia="Times New Roman" w:cstheme="minorHAnsi"/>
          <w:color w:val="000000"/>
          <w:sz w:val="24"/>
          <w:szCs w:val="24"/>
        </w:rPr>
        <w:t>noted</w:t>
      </w:r>
      <w:r w:rsidRPr="00E72936">
        <w:rPr>
          <w:rFonts w:eastAsia="Times New Roman" w:cstheme="minorHAnsi"/>
          <w:color w:val="000000"/>
          <w:sz w:val="24"/>
          <w:szCs w:val="24"/>
        </w:rPr>
        <w:t xml:space="preserve"> on a student’s academic transcript in addition to any course credit earned.  </w:t>
      </w:r>
    </w:p>
    <w:p w:rsidR="00E72936" w:rsidRPr="00E72936" w:rsidRDefault="00E72936" w:rsidP="00E7293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2936">
        <w:rPr>
          <w:rFonts w:eastAsia="Times New Roman" w:cstheme="minorHAnsi"/>
          <w:color w:val="000000"/>
          <w:sz w:val="24"/>
          <w:szCs w:val="24"/>
        </w:rPr>
        <w:t> </w:t>
      </w:r>
    </w:p>
    <w:p w:rsidR="00E72936" w:rsidRPr="00E72936" w:rsidRDefault="00E72936" w:rsidP="00E7293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2936">
        <w:rPr>
          <w:rFonts w:eastAsia="Times New Roman" w:cstheme="minorHAnsi"/>
          <w:color w:val="000000"/>
          <w:sz w:val="24"/>
          <w:szCs w:val="24"/>
        </w:rPr>
        <w:t xml:space="preserve">This course has been pre-approved as meeting the expectations and requirements of the </w:t>
      </w:r>
      <w:r w:rsidR="00921D6E">
        <w:rPr>
          <w:rFonts w:eastAsia="Times New Roman" w:cstheme="minorHAnsi"/>
          <w:color w:val="000000"/>
          <w:sz w:val="24"/>
          <w:szCs w:val="24"/>
        </w:rPr>
        <w:t xml:space="preserve">Creative Expression </w:t>
      </w:r>
      <w:r w:rsidRPr="0092534B">
        <w:rPr>
          <w:rFonts w:eastAsia="Times New Roman" w:cstheme="minorHAnsi"/>
          <w:color w:val="000000"/>
          <w:sz w:val="24"/>
          <w:szCs w:val="24"/>
        </w:rPr>
        <w:t>category.</w:t>
      </w:r>
    </w:p>
    <w:p w:rsidR="00E72936" w:rsidRPr="00E72936" w:rsidRDefault="00E72936" w:rsidP="00E7293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83172" w:rsidRDefault="00583172" w:rsidP="0058317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E72936">
        <w:rPr>
          <w:rFonts w:eastAsia="Times New Roman" w:cstheme="minorHAnsi"/>
          <w:color w:val="000000"/>
          <w:sz w:val="24"/>
          <w:szCs w:val="24"/>
        </w:rPr>
        <w:t xml:space="preserve">If you are interested in participating in this program, </w:t>
      </w:r>
      <w:r w:rsidRPr="0092534B">
        <w:rPr>
          <w:rFonts w:eastAsia="Times New Roman" w:cstheme="minorHAnsi"/>
          <w:color w:val="000000"/>
          <w:sz w:val="24"/>
          <w:szCs w:val="24"/>
        </w:rPr>
        <w:t>I will serve as your sponsor. You will need to submit a</w:t>
      </w:r>
      <w:r>
        <w:rPr>
          <w:rFonts w:eastAsia="Times New Roman" w:cstheme="minorHAnsi"/>
          <w:color w:val="000000"/>
          <w:sz w:val="24"/>
          <w:szCs w:val="24"/>
        </w:rPr>
        <w:t xml:space="preserve"> proposal </w:t>
      </w:r>
      <w:r w:rsidRPr="0092534B">
        <w:rPr>
          <w:rFonts w:eastAsia="Times New Roman" w:cstheme="minorHAnsi"/>
          <w:color w:val="000000"/>
          <w:sz w:val="24"/>
          <w:szCs w:val="24"/>
        </w:rPr>
        <w:t xml:space="preserve">to begin the process. </w:t>
      </w:r>
      <w:r w:rsidRPr="00E72936">
        <w:rPr>
          <w:rFonts w:eastAsia="Times New Roman" w:cstheme="minorHAnsi"/>
          <w:color w:val="000000"/>
          <w:sz w:val="24"/>
          <w:szCs w:val="24"/>
        </w:rPr>
        <w:t xml:space="preserve">In your </w:t>
      </w:r>
      <w:r>
        <w:rPr>
          <w:rFonts w:eastAsia="Times New Roman" w:cstheme="minorHAnsi"/>
          <w:color w:val="000000"/>
          <w:sz w:val="24"/>
          <w:szCs w:val="24"/>
        </w:rPr>
        <w:t>proposal,</w:t>
      </w:r>
      <w:r w:rsidRPr="00E72936">
        <w:rPr>
          <w:rFonts w:eastAsia="Times New Roman" w:cstheme="minorHAnsi"/>
          <w:color w:val="000000"/>
          <w:sz w:val="24"/>
          <w:szCs w:val="24"/>
        </w:rPr>
        <w:t xml:space="preserve"> you will need to select the appropriate category and provide </w:t>
      </w:r>
      <w:r w:rsidRPr="00E72936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contact information for you, your academic adviser, and your sponsor.  After the completion of the course, you will need to complete and/or upload a final reflection </w:t>
      </w:r>
      <w:r w:rsidRPr="0092534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to be reviewed and approved by me.</w:t>
      </w:r>
      <w:r w:rsidRPr="00E72936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 </w:t>
      </w:r>
    </w:p>
    <w:p w:rsidR="00583172" w:rsidRDefault="00583172" w:rsidP="0058317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83172" w:rsidRDefault="00583172" w:rsidP="0058317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learning outcomes that the course plans to achieve are as follows:</w:t>
      </w:r>
    </w:p>
    <w:p w:rsidR="00583172" w:rsidRPr="00583172" w:rsidRDefault="00583172" w:rsidP="0058317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83172">
        <w:rPr>
          <w:rFonts w:eastAsia="Times New Roman" w:cstheme="minorHAnsi"/>
          <w:sz w:val="24"/>
          <w:szCs w:val="24"/>
        </w:rPr>
        <w:t>You will demonstrate a working knowledge of the tools, materials, and processes appropriate to a chosen creative field.</w:t>
      </w:r>
    </w:p>
    <w:p w:rsidR="00583172" w:rsidRPr="00583172" w:rsidRDefault="00583172" w:rsidP="0058317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83172">
        <w:rPr>
          <w:rFonts w:eastAsia="Times New Roman" w:cstheme="minorHAnsi"/>
          <w:sz w:val="24"/>
          <w:szCs w:val="24"/>
        </w:rPr>
        <w:t>You will reflect on and describe your aesthetic choices and creative process.</w:t>
      </w:r>
    </w:p>
    <w:p w:rsidR="00583172" w:rsidRPr="00583172" w:rsidRDefault="00583172" w:rsidP="0058317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83172">
        <w:rPr>
          <w:rFonts w:eastAsia="Times New Roman" w:cstheme="minorHAnsi"/>
          <w:sz w:val="24"/>
          <w:szCs w:val="24"/>
        </w:rPr>
        <w:t>You will articulate your project’s position and influences on the audience and within the larger creative field.</w:t>
      </w:r>
    </w:p>
    <w:p w:rsidR="00583172" w:rsidRPr="00583172" w:rsidRDefault="00583172" w:rsidP="0058317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83172">
        <w:rPr>
          <w:rFonts w:eastAsia="Times New Roman" w:cstheme="minorHAnsi"/>
          <w:sz w:val="24"/>
          <w:szCs w:val="24"/>
        </w:rPr>
        <w:t>You will explore and reflect on how your experience might be applied in future endeavors and/or on your potential for future work in a related field.</w:t>
      </w:r>
    </w:p>
    <w:p w:rsidR="00583172" w:rsidRPr="00583172" w:rsidRDefault="00583172" w:rsidP="0058317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83172">
        <w:rPr>
          <w:rFonts w:eastAsia="Times New Roman" w:cstheme="minorHAnsi"/>
          <w:sz w:val="24"/>
          <w:szCs w:val="24"/>
        </w:rPr>
        <w:t>You will develop and execute a creative project that expresses yourself and interests in a personally rewarding format.</w:t>
      </w:r>
    </w:p>
    <w:p w:rsidR="00E72936" w:rsidRPr="00E72936" w:rsidRDefault="00E72936" w:rsidP="00E7293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72936" w:rsidRDefault="0092534B" w:rsidP="00E72936">
      <w:pPr>
        <w:spacing w:after="4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Start thinking about the reflection questions now. You are encouraged to keep a daily journal during this experience to aid the reflection process. The reflection questions are as follows:</w:t>
      </w:r>
    </w:p>
    <w:p w:rsidR="00583172" w:rsidRPr="00583172" w:rsidRDefault="00583172" w:rsidP="00583172">
      <w:pPr>
        <w:numPr>
          <w:ilvl w:val="0"/>
          <w:numId w:val="4"/>
        </w:numPr>
        <w:spacing w:after="40" w:line="240" w:lineRule="auto"/>
        <w:rPr>
          <w:rFonts w:eastAsia="Times New Roman" w:cstheme="minorHAnsi"/>
          <w:color w:val="000000"/>
          <w:sz w:val="24"/>
          <w:szCs w:val="24"/>
        </w:rPr>
      </w:pPr>
      <w:r w:rsidRPr="00583172">
        <w:rPr>
          <w:rFonts w:eastAsia="Times New Roman" w:cstheme="minorHAnsi"/>
          <w:color w:val="000000"/>
          <w:sz w:val="24"/>
          <w:szCs w:val="24"/>
        </w:rPr>
        <w:t>Describe your creative project, aesthetic choices and the process you used. Include a description of how you presented your work (or how you plan to do so) (Learning Outcomes 1, 5).</w:t>
      </w:r>
    </w:p>
    <w:p w:rsidR="00583172" w:rsidRPr="00583172" w:rsidRDefault="00583172" w:rsidP="00583172">
      <w:pPr>
        <w:numPr>
          <w:ilvl w:val="0"/>
          <w:numId w:val="4"/>
        </w:numPr>
        <w:spacing w:after="40" w:line="240" w:lineRule="auto"/>
        <w:rPr>
          <w:rFonts w:eastAsia="Times New Roman" w:cstheme="minorHAnsi"/>
          <w:color w:val="000000"/>
          <w:sz w:val="24"/>
          <w:szCs w:val="24"/>
        </w:rPr>
      </w:pPr>
      <w:r w:rsidRPr="00583172">
        <w:rPr>
          <w:rFonts w:eastAsia="Times New Roman" w:cstheme="minorHAnsi"/>
          <w:color w:val="000000"/>
          <w:sz w:val="24"/>
          <w:szCs w:val="24"/>
        </w:rPr>
        <w:t>What did you learn about the field or creative process, such as tools, planning, conceptualizing, and executing a creative project (Learning Outcomes 1, 2)?</w:t>
      </w:r>
    </w:p>
    <w:p w:rsidR="00583172" w:rsidRPr="00583172" w:rsidRDefault="00583172" w:rsidP="00583172">
      <w:pPr>
        <w:numPr>
          <w:ilvl w:val="0"/>
          <w:numId w:val="4"/>
        </w:numPr>
        <w:spacing w:after="40" w:line="240" w:lineRule="auto"/>
        <w:rPr>
          <w:rFonts w:eastAsia="Times New Roman" w:cstheme="minorHAnsi"/>
          <w:color w:val="000000"/>
          <w:sz w:val="24"/>
          <w:szCs w:val="24"/>
        </w:rPr>
      </w:pPr>
      <w:r w:rsidRPr="00583172">
        <w:rPr>
          <w:rFonts w:eastAsia="Times New Roman" w:cstheme="minorHAnsi"/>
          <w:color w:val="000000"/>
          <w:sz w:val="24"/>
          <w:szCs w:val="24"/>
        </w:rPr>
        <w:t>What are the implications of your work for your audience and within the creative community (Learning Outcomes 3, 4)?</w:t>
      </w:r>
    </w:p>
    <w:p w:rsidR="00583172" w:rsidRPr="00583172" w:rsidRDefault="00583172" w:rsidP="00583172">
      <w:pPr>
        <w:numPr>
          <w:ilvl w:val="0"/>
          <w:numId w:val="4"/>
        </w:numPr>
        <w:spacing w:after="40" w:line="240" w:lineRule="auto"/>
        <w:rPr>
          <w:rFonts w:eastAsia="Times New Roman" w:cstheme="minorHAnsi"/>
          <w:color w:val="000000"/>
          <w:sz w:val="24"/>
          <w:szCs w:val="24"/>
        </w:rPr>
      </w:pPr>
      <w:r w:rsidRPr="00583172">
        <w:rPr>
          <w:rFonts w:eastAsia="Times New Roman" w:cstheme="minorHAnsi"/>
          <w:color w:val="000000"/>
          <w:sz w:val="24"/>
          <w:szCs w:val="24"/>
        </w:rPr>
        <w:t>Create a </w:t>
      </w:r>
      <w:hyperlink r:id="rId5" w:tgtFrame="_blank" w:history="1">
        <w:r w:rsidRPr="00583172">
          <w:rPr>
            <w:rStyle w:val="Hyperlink"/>
            <w:rFonts w:eastAsia="Times New Roman" w:cstheme="minorHAnsi"/>
            <w:sz w:val="24"/>
            <w:szCs w:val="24"/>
          </w:rPr>
          <w:t>resume entry</w:t>
        </w:r>
      </w:hyperlink>
      <w:r w:rsidRPr="00583172">
        <w:rPr>
          <w:rFonts w:eastAsia="Times New Roman" w:cstheme="minorHAnsi"/>
          <w:color w:val="000000"/>
          <w:sz w:val="24"/>
          <w:szCs w:val="24"/>
        </w:rPr>
        <w:t>, including the title of the position/project and 1-3 bullet points (resume style) describing your experience. Emphasize the applicable skills you gained as a result of this experience.</w:t>
      </w:r>
    </w:p>
    <w:p w:rsidR="0092534B" w:rsidRPr="0092534B" w:rsidRDefault="0092534B" w:rsidP="00E72936">
      <w:pPr>
        <w:spacing w:after="40" w:line="240" w:lineRule="auto"/>
        <w:rPr>
          <w:rFonts w:eastAsia="Times New Roman" w:cstheme="minorHAnsi"/>
          <w:color w:val="000000"/>
          <w:sz w:val="24"/>
          <w:szCs w:val="24"/>
        </w:rPr>
      </w:pPr>
      <w:bookmarkStart w:id="0" w:name="_GoBack"/>
      <w:bookmarkEnd w:id="0"/>
    </w:p>
    <w:p w:rsidR="00583172" w:rsidRPr="00E72936" w:rsidRDefault="00583172" w:rsidP="00583172">
      <w:pPr>
        <w:spacing w:after="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The proposal link</w:t>
      </w:r>
      <w:r w:rsidRPr="00E72936">
        <w:rPr>
          <w:rFonts w:eastAsia="Times New Roman" w:cstheme="minorHAnsi"/>
          <w:color w:val="000000"/>
          <w:sz w:val="24"/>
          <w:szCs w:val="24"/>
        </w:rPr>
        <w:t xml:space="preserve"> is: </w:t>
      </w:r>
      <w:r w:rsidRPr="00E72936">
        <w:rPr>
          <w:rFonts w:eastAsia="Times New Roman" w:cstheme="minorHAnsi"/>
          <w:color w:val="222222"/>
          <w:sz w:val="24"/>
          <w:szCs w:val="24"/>
        </w:rPr>
        <w:t> </w:t>
      </w:r>
      <w:hyperlink r:id="rId6" w:history="1">
        <w:r>
          <w:rPr>
            <w:rStyle w:val="Hyperlink"/>
          </w:rPr>
          <w:t>https://cornellcollege.az1.qualtrics.com/jfe/form/SV_1IdLZTQZ8m13UCp</w:t>
        </w:r>
      </w:hyperlink>
    </w:p>
    <w:p w:rsidR="00583172" w:rsidRPr="00E72936" w:rsidRDefault="00583172" w:rsidP="0058317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2936">
        <w:rPr>
          <w:rFonts w:eastAsia="Times New Roman" w:cstheme="minorHAnsi"/>
          <w:color w:val="000000"/>
          <w:sz w:val="24"/>
          <w:szCs w:val="24"/>
        </w:rPr>
        <w:t>The reflection link is:</w:t>
      </w:r>
      <w:r w:rsidRPr="00BC7C26">
        <w:t xml:space="preserve"> </w:t>
      </w:r>
      <w:hyperlink r:id="rId7" w:history="1">
        <w:r>
          <w:rPr>
            <w:rStyle w:val="Hyperlink"/>
          </w:rPr>
          <w:t>https://cornellcollege.az1.qualtrics.com/jfe/form/SV_bfjf5dxXfuVxuip</w:t>
        </w:r>
      </w:hyperlink>
    </w:p>
    <w:p w:rsidR="00962202" w:rsidRPr="0092534B" w:rsidRDefault="00962202">
      <w:pPr>
        <w:rPr>
          <w:rFonts w:cstheme="minorHAnsi"/>
          <w:sz w:val="24"/>
          <w:szCs w:val="24"/>
        </w:rPr>
      </w:pPr>
    </w:p>
    <w:p w:rsidR="0092534B" w:rsidRPr="00E72936" w:rsidRDefault="0092534B" w:rsidP="0092534B">
      <w:pPr>
        <w:spacing w:after="40" w:line="240" w:lineRule="auto"/>
        <w:rPr>
          <w:rFonts w:eastAsia="Times New Roman" w:cstheme="minorHAnsi"/>
          <w:sz w:val="24"/>
          <w:szCs w:val="24"/>
        </w:rPr>
      </w:pPr>
      <w:r w:rsidRPr="00E72936">
        <w:rPr>
          <w:rFonts w:eastAsia="Times New Roman" w:cstheme="minorHAnsi"/>
          <w:color w:val="000000"/>
          <w:sz w:val="24"/>
          <w:szCs w:val="24"/>
        </w:rPr>
        <w:lastRenderedPageBreak/>
        <w:t xml:space="preserve">More details on the program and the specific experiential categories can be found </w:t>
      </w:r>
      <w:r w:rsidRPr="0092534B">
        <w:rPr>
          <w:rFonts w:eastAsia="Times New Roman" w:cstheme="minorHAnsi"/>
          <w:color w:val="000000"/>
          <w:sz w:val="24"/>
          <w:szCs w:val="24"/>
        </w:rPr>
        <w:t xml:space="preserve">at </w:t>
      </w:r>
      <w:hyperlink r:id="rId8" w:history="1">
        <w:r w:rsidRPr="0092534B">
          <w:rPr>
            <w:rStyle w:val="Hyperlink"/>
            <w:rFonts w:eastAsia="Times New Roman" w:cstheme="minorHAnsi"/>
            <w:sz w:val="24"/>
            <w:szCs w:val="24"/>
          </w:rPr>
          <w:t>https://cornellcollege.edu/ingenuity/ingenuity-in-action/index.shtml</w:t>
        </w:r>
      </w:hyperlink>
      <w:r w:rsidRPr="0092534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92534B" w:rsidRDefault="0092534B"/>
    <w:sectPr w:rsidR="00925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90963"/>
    <w:multiLevelType w:val="hybridMultilevel"/>
    <w:tmpl w:val="9086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22518"/>
    <w:multiLevelType w:val="multilevel"/>
    <w:tmpl w:val="2E0E2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83B6E"/>
    <w:multiLevelType w:val="multilevel"/>
    <w:tmpl w:val="4DBC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14001"/>
    <w:multiLevelType w:val="hybridMultilevel"/>
    <w:tmpl w:val="398AD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36"/>
    <w:rsid w:val="00583172"/>
    <w:rsid w:val="00921D6E"/>
    <w:rsid w:val="0092534B"/>
    <w:rsid w:val="00962202"/>
    <w:rsid w:val="00E7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48211-24D8-47B3-82E5-874EEBF2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29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9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nellcollege.edu/ingenuity/ingenuity-in-action/index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nellcollege.az1.qualtrics.com/jfe/form/SV_bfjf5dxXfuVxu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nellcollege.az1.qualtrics.com/jfe/form/SV_1IdLZTQZ8m13UCp" TargetMode="External"/><Relationship Id="rId5" Type="http://schemas.openxmlformats.org/officeDocument/2006/relationships/hyperlink" Target="https://www.cornellcollege.edu/berry-career-institute/pdfs/Resume%20Sample-%20Preferred%20Format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College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Meza</dc:creator>
  <cp:keywords/>
  <dc:description/>
  <cp:lastModifiedBy>Lindsey Meza</cp:lastModifiedBy>
  <cp:revision>3</cp:revision>
  <dcterms:created xsi:type="dcterms:W3CDTF">2020-02-06T21:34:00Z</dcterms:created>
  <dcterms:modified xsi:type="dcterms:W3CDTF">2020-09-01T14:29:00Z</dcterms:modified>
</cp:coreProperties>
</file>